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982D12">
      <w:bookmarkStart w:id="0" w:name="_GoBack"/>
      <w:bookmarkEnd w:id="0"/>
      <w:r>
        <w:t>February 2018 Meeting Minutes</w:t>
      </w:r>
    </w:p>
    <w:p w:rsidR="00982D12" w:rsidRDefault="00982D12">
      <w:r>
        <w:t>Introductions of all those present</w:t>
      </w:r>
    </w:p>
    <w:p w:rsidR="00982D12" w:rsidRDefault="00F33EEF">
      <w:r>
        <w:t>Tim</w:t>
      </w:r>
      <w:r w:rsidR="00982D12">
        <w:t xml:space="preserve"> Kelley from Teams Compete was on hand to discuss scheduling, registration etc</w:t>
      </w:r>
      <w:proofErr w:type="gramStart"/>
      <w:r w:rsidR="00982D12">
        <w:t>..</w:t>
      </w:r>
      <w:proofErr w:type="gramEnd"/>
      <w:r w:rsidR="00982D12">
        <w:t xml:space="preserve"> He explained the process and went over details (teams, fields </w:t>
      </w:r>
      <w:r w:rsidR="00B04D84">
        <w:t>etc.</w:t>
      </w:r>
      <w:r w:rsidR="00982D12">
        <w:t xml:space="preserve">) as it relates to what each town needs to do. Block scheduling was discussed. Steve </w:t>
      </w:r>
      <w:proofErr w:type="spellStart"/>
      <w:r>
        <w:t>Tieland</w:t>
      </w:r>
      <w:proofErr w:type="spellEnd"/>
      <w:r>
        <w:t xml:space="preserve"> (NHYLA President) </w:t>
      </w:r>
      <w:r w:rsidR="00982D12">
        <w:t>stated that (2) teams max per town will be allowed to do this.</w:t>
      </w:r>
    </w:p>
    <w:p w:rsidR="00982D12" w:rsidRDefault="00982D12">
      <w:r>
        <w:t>January Minutes accepted</w:t>
      </w:r>
    </w:p>
    <w:p w:rsidR="00982D12" w:rsidRDefault="00982D12">
      <w:r>
        <w:t xml:space="preserve">Treasurers Report: Beginning balance of $55,647.55 and an ending balance of $54,574.55. Chris </w:t>
      </w:r>
      <w:r w:rsidR="00F33EEF">
        <w:t xml:space="preserve">Day (Treasurer) </w:t>
      </w:r>
      <w:r>
        <w:t>noted that teams must register by 3/1 and certi</w:t>
      </w:r>
      <w:r w:rsidR="00067272">
        <w:t>fi</w:t>
      </w:r>
      <w:r>
        <w:t xml:space="preserve">cates of </w:t>
      </w:r>
      <w:r w:rsidR="00B04D84">
        <w:t>insurance</w:t>
      </w:r>
      <w:r>
        <w:t xml:space="preserve"> are due by 4/1. Money is also due by April 1. However, as long as we have communication regarding payment, NHYLA will be flexible.</w:t>
      </w:r>
    </w:p>
    <w:p w:rsidR="00982D12" w:rsidRDefault="00982D12">
      <w:r>
        <w:t xml:space="preserve">Boys VP: CEP trainings </w:t>
      </w:r>
      <w:r w:rsidR="003C215F">
        <w:t xml:space="preserve">locally in Exeter (3/17 level 2 and 3/18 level 1) in March as well as several other places listed on US Lacrosse website. Newly listed is Portland on 3/31. Please check your </w:t>
      </w:r>
      <w:r w:rsidR="00B04D84">
        <w:t>coach’s</w:t>
      </w:r>
      <w:r w:rsidR="003C215F">
        <w:t xml:space="preserve"> certifications. Many will likely need to do something.</w:t>
      </w:r>
    </w:p>
    <w:p w:rsidR="003C215F" w:rsidRDefault="003C215F">
      <w:r>
        <w:t xml:space="preserve">Girls VP: Us Lacrosse has grants for new programs available online. First stick and soft stick are explained online. Kevin </w:t>
      </w:r>
      <w:r w:rsidR="00F33EEF">
        <w:t xml:space="preserve">Bishop </w:t>
      </w:r>
      <w:r>
        <w:t xml:space="preserve">listed the local CEP courses (found online) and stressed that all get certified soon. He talked about the </w:t>
      </w:r>
      <w:r w:rsidR="00B04D84">
        <w:t>women’s</w:t>
      </w:r>
      <w:r>
        <w:t xml:space="preserve"> </w:t>
      </w:r>
      <w:r w:rsidR="00B04D84">
        <w:t>officials’</w:t>
      </w:r>
      <w:r>
        <w:t xml:space="preserve"> trainings and rules interpretations coming soon. A reminder that (1) person from each town needs to attend the rules interpretation meeting. Waivers and different situations pertaining to them </w:t>
      </w:r>
      <w:r w:rsidR="00B04D84">
        <w:t>were</w:t>
      </w:r>
      <w:r>
        <w:t xml:space="preserve"> discussed.</w:t>
      </w:r>
    </w:p>
    <w:p w:rsidR="003C215F" w:rsidRDefault="003C215F">
      <w:r>
        <w:t xml:space="preserve">Boys Officials: Trainings started last week. There were a few no shows but the </w:t>
      </w:r>
      <w:r w:rsidR="00B04D84">
        <w:t>boy’s</w:t>
      </w:r>
      <w:r>
        <w:t xml:space="preserve"> side should be fine with big existing numbers. Level 2 referees are required to </w:t>
      </w:r>
      <w:r w:rsidR="00B04D84">
        <w:t>attend</w:t>
      </w:r>
      <w:r>
        <w:t xml:space="preserve"> the refresher course on </w:t>
      </w:r>
      <w:r w:rsidR="00DF0437">
        <w:t>3/4/18</w:t>
      </w:r>
      <w:r>
        <w:t xml:space="preserve"> in Londonderry. If unable to attend, Wayne said to let him know. You can attend the 3/18</w:t>
      </w:r>
      <w:r w:rsidR="00DF0437">
        <w:t>/18</w:t>
      </w:r>
      <w:r>
        <w:t xml:space="preserve"> training in Wolfeboro in its place. Wayne then talked about rules interpretations and asked towns to reach out to him via email to set that up. A few towns have expressed interest in them (Hampstead, Hampton, </w:t>
      </w:r>
      <w:proofErr w:type="spellStart"/>
      <w:r>
        <w:t>Souhegan</w:t>
      </w:r>
      <w:proofErr w:type="spellEnd"/>
      <w:r>
        <w:t xml:space="preserve"> </w:t>
      </w:r>
      <w:r w:rsidR="00B04D84">
        <w:t>etc.</w:t>
      </w:r>
      <w:r>
        <w:t xml:space="preserve">). </w:t>
      </w:r>
      <w:r w:rsidR="0034220D">
        <w:t xml:space="preserve">Scheduled rules </w:t>
      </w:r>
      <w:r w:rsidR="00B04D84">
        <w:t>interpretations</w:t>
      </w:r>
      <w:r w:rsidR="0034220D">
        <w:t xml:space="preserve"> are listed on NHYLA site. If interested in hosting, send a few dates to Wayne. He will organize and confirm (Mondays work best). Then once confirmed</w:t>
      </w:r>
      <w:r w:rsidR="00DF0437">
        <w:t>,</w:t>
      </w:r>
      <w:r w:rsidR="0034220D">
        <w:t xml:space="preserve"> let Steve T know and he will post. The fee is $100.00 for the trainer. </w:t>
      </w:r>
    </w:p>
    <w:p w:rsidR="0034220D" w:rsidRDefault="0034220D">
      <w:r>
        <w:t xml:space="preserve">Girls Officials: Rules </w:t>
      </w:r>
      <w:r w:rsidR="00B04D84">
        <w:t>interpretations</w:t>
      </w:r>
      <w:r>
        <w:t xml:space="preserve"> are being scheduled locally in Hampton and Portsmouth. Others will be added to the website soon. Referee training has (44) new signed up. Scheduling for girls officials will be handled by NHYLA this season.  The details are being worked out. There may be a form online for officials to fill ou</w:t>
      </w:r>
      <w:r w:rsidR="00DF0437">
        <w:t>t. This will be worked out soon and details will be available at the NHYLA site.</w:t>
      </w:r>
      <w:r>
        <w:t xml:space="preserve"> A discussion regarding some rule concerns at 10U then took place. Clarity on select rules and a possible vote at the March meeting was discussed and agreed upon.</w:t>
      </w:r>
    </w:p>
    <w:p w:rsidR="0034220D" w:rsidRDefault="0034220D">
      <w:r>
        <w:t xml:space="preserve">President: 3/10 and 3/11 will be Dicks Appreciation Days from 11-3:00 PM at all New Hampshire stores. 20% off most items in each store and online on that day with coded coupon. Steve asked to please send out information to all clubs </w:t>
      </w:r>
      <w:r w:rsidR="00DF0437">
        <w:t xml:space="preserve">and beyond </w:t>
      </w:r>
      <w:r>
        <w:t xml:space="preserve">as we get credited regardless of affiliation. Each store was then </w:t>
      </w:r>
      <w:r>
        <w:lastRenderedPageBreak/>
        <w:t>covered by local organizations for the two days.</w:t>
      </w:r>
      <w:r w:rsidR="00D64819">
        <w:t xml:space="preserve"> </w:t>
      </w:r>
      <w:r w:rsidR="00B04D84">
        <w:t>Stores are</w:t>
      </w:r>
      <w:r w:rsidR="00D64819">
        <w:t xml:space="preserve"> located in Keene, Seabrook, Newington, Salem, Nashua and Concord. A discussion about </w:t>
      </w:r>
      <w:r w:rsidR="00B04D84">
        <w:t>waivers came</w:t>
      </w:r>
      <w:r w:rsidR="00D64819">
        <w:t xml:space="preserve"> up again. Steve stated some organization name changes (John Stark to </w:t>
      </w:r>
      <w:proofErr w:type="spellStart"/>
      <w:r w:rsidR="00D64819">
        <w:t>Weare</w:t>
      </w:r>
      <w:proofErr w:type="spellEnd"/>
      <w:r w:rsidR="00DF0437">
        <w:t xml:space="preserve"> / Amherst to </w:t>
      </w:r>
      <w:proofErr w:type="spellStart"/>
      <w:r w:rsidR="00DF0437">
        <w:t>Souhegan</w:t>
      </w:r>
      <w:proofErr w:type="spellEnd"/>
      <w:r w:rsidR="00DF0437">
        <w:t xml:space="preserve">).  He spoke about the </w:t>
      </w:r>
      <w:proofErr w:type="gramStart"/>
      <w:r w:rsidR="00DF0437">
        <w:t xml:space="preserve">NHYLA </w:t>
      </w:r>
      <w:r w:rsidR="00D64819">
        <w:t xml:space="preserve"> concussion</w:t>
      </w:r>
      <w:proofErr w:type="gramEnd"/>
      <w:r w:rsidR="00D64819">
        <w:t xml:space="preserve"> </w:t>
      </w:r>
      <w:r w:rsidR="00B04D84">
        <w:t>protocols</w:t>
      </w:r>
      <w:r w:rsidR="00DF0437">
        <w:t xml:space="preserve"> and asked all to see the </w:t>
      </w:r>
      <w:r w:rsidR="00D64819">
        <w:t xml:space="preserve">site for details. 3/7 DYLA is hosting a PCA at the M. Gerrish Center. Level 1 is from 6-7:30 and level 2 is 7:30-9:00. This could be done online or in person. You need this to be certified. </w:t>
      </w:r>
    </w:p>
    <w:p w:rsidR="00D64819" w:rsidRDefault="00D64819">
      <w:r>
        <w:t>No old business</w:t>
      </w:r>
    </w:p>
    <w:p w:rsidR="00D64819" w:rsidRDefault="00D64819">
      <w:r>
        <w:t xml:space="preserve">New Business – The </w:t>
      </w:r>
      <w:r w:rsidR="00DF0437">
        <w:t xml:space="preserve">Recreation </w:t>
      </w:r>
      <w:r>
        <w:t xml:space="preserve">Director from Peterborough talked about the background check process. He stated some of the limitations of the US Lacrosse system (only shows felonies). He implored </w:t>
      </w:r>
      <w:r w:rsidR="00B04D84">
        <w:t>every</w:t>
      </w:r>
      <w:r>
        <w:t xml:space="preserve"> town to do more than this even though </w:t>
      </w:r>
      <w:r w:rsidR="00B04D84">
        <w:t>it’s</w:t>
      </w:r>
      <w:r>
        <w:t xml:space="preserve"> not mandated.</w:t>
      </w:r>
      <w:r w:rsidR="00DF0437">
        <w:t xml:space="preserve"> He suggested that this would be prudent in the aftermath of the US Gymnastics situation.</w:t>
      </w:r>
    </w:p>
    <w:p w:rsidR="00D64819" w:rsidRDefault="00D64819">
      <w:r>
        <w:t xml:space="preserve">Steve reminded all that </w:t>
      </w:r>
      <w:r w:rsidR="00B04D84">
        <w:t>rosters</w:t>
      </w:r>
      <w:r>
        <w:t xml:space="preserve"> are due 4/1. They will be required at all games as each coach needs to share with the opposing coach. If kids are playing up, you need to bring the appropriate roster showing this. If a team shows up without a physical roster, the other team is awarded the ball to start the game. Notify the appropriate VP</w:t>
      </w:r>
      <w:r w:rsidR="00DF0437">
        <w:t xml:space="preserve"> when this happens</w:t>
      </w:r>
      <w:r>
        <w:t>.</w:t>
      </w:r>
    </w:p>
    <w:p w:rsidR="00D64819" w:rsidRDefault="00D64819">
      <w:r>
        <w:t>Motion to adjourn accepted</w:t>
      </w:r>
    </w:p>
    <w:sectPr w:rsidR="00D6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12"/>
    <w:rsid w:val="00067272"/>
    <w:rsid w:val="00133630"/>
    <w:rsid w:val="001D4216"/>
    <w:rsid w:val="0034220D"/>
    <w:rsid w:val="003C215F"/>
    <w:rsid w:val="004075D9"/>
    <w:rsid w:val="00982D12"/>
    <w:rsid w:val="00B04D84"/>
    <w:rsid w:val="00D64819"/>
    <w:rsid w:val="00DF0437"/>
    <w:rsid w:val="00F3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0E89-8C9B-4FDC-B145-0C3ADF1D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2018-02-26T19:01:00Z</dcterms:created>
  <dcterms:modified xsi:type="dcterms:W3CDTF">2018-02-26T19:01:00Z</dcterms:modified>
</cp:coreProperties>
</file>